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1A7AE5" w:rsidRPr="00116170" w:rsidRDefault="003223E8" w:rsidP="001A7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892CE81E80044807B041AA886F0AA38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A7AE5" w:rsidRPr="00116170">
            <w:rPr>
              <w:rStyle w:val="Stil1"/>
            </w:rPr>
            <w:t>[</w:t>
          </w:r>
          <w:r w:rsidR="001A7AE5" w:rsidRPr="00116170">
            <w:rPr>
              <w:rFonts w:ascii="Times New Roman" w:hAnsi="Times New Roman" w:cs="Times New Roman"/>
              <w:b/>
            </w:rPr>
            <w:t>Anabilim Dalını Seçiniz]</w:t>
          </w:r>
        </w:sdtContent>
      </w:sdt>
      <w:r w:rsidR="001A7AE5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5011852</wp:posOffset>
                </wp:positionH>
                <wp:positionV relativeFrom="paragraph">
                  <wp:posOffset>9373</wp:posOffset>
                </wp:positionV>
                <wp:extent cx="1599057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057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CF8" w:rsidRPr="00F07B64" w:rsidRDefault="00B42CF8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304E8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Yüksek Lisans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</w:t>
                            </w:r>
                            <w:r w:rsidR="003D456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</w:t>
                            </w:r>
                            <w:r w:rsidR="00304E8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4.65pt;margin-top:.75pt;width:125.9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" filled="f" stroked="f">
                <v:textbox>
                  <w:txbxContent>
                    <w:p w:rsidR="00B42CF8" w:rsidRPr="00F07B64" w:rsidRDefault="00B42CF8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304E8A">
                        <w:rPr>
                          <w:rFonts w:ascii="Times New Roman" w:hAnsi="Times New Roman" w:cs="Times New Roman"/>
                          <w:sz w:val="16"/>
                        </w:rPr>
                        <w:t xml:space="preserve">Yüksek Lisans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</w:t>
                      </w:r>
                      <w:r w:rsidR="003D4560">
                        <w:rPr>
                          <w:rFonts w:ascii="Times New Roman" w:hAnsi="Times New Roman" w:cs="Times New Roman"/>
                          <w:sz w:val="16"/>
                        </w:rPr>
                        <w:t>1</w:t>
                      </w:r>
                      <w:r w:rsidR="00304E8A">
                        <w:rPr>
                          <w:rFonts w:ascii="Times New Roman" w:hAnsi="Times New Roman" w:cs="Times New Roman"/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5D2DD4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D2DD4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6D6406" w:rsidRDefault="006D6406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F26DAC" w:rsidRDefault="003D4560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SEMİNER </w:t>
      </w:r>
      <w:r w:rsidR="000674FB">
        <w:rPr>
          <w:rFonts w:ascii="Times New Roman" w:hAnsi="Times New Roman" w:cs="Times New Roman"/>
          <w:b/>
          <w:color w:val="000000" w:themeColor="text1"/>
        </w:rPr>
        <w:t xml:space="preserve">TOPLANTI </w:t>
      </w:r>
      <w:r w:rsidR="00077023">
        <w:rPr>
          <w:rFonts w:ascii="Times New Roman" w:hAnsi="Times New Roman" w:cs="Times New Roman"/>
          <w:b/>
          <w:color w:val="000000" w:themeColor="text1"/>
        </w:rPr>
        <w:t xml:space="preserve">TARİHİ </w:t>
      </w:r>
      <w:r w:rsidR="000674FB">
        <w:rPr>
          <w:rFonts w:ascii="Times New Roman" w:hAnsi="Times New Roman" w:cs="Times New Roman"/>
          <w:b/>
          <w:color w:val="000000" w:themeColor="text1"/>
        </w:rPr>
        <w:t xml:space="preserve">BAŞVURU </w:t>
      </w:r>
      <w:r w:rsidR="0066121B">
        <w:rPr>
          <w:rFonts w:ascii="Times New Roman" w:hAnsi="Times New Roman" w:cs="Times New Roman"/>
          <w:b/>
          <w:color w:val="000000" w:themeColor="text1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222"/>
      </w:tblGrid>
      <w:tr w:rsidR="00F26DAC" w:rsidRPr="00F26DAC" w:rsidTr="00B42CF8">
        <w:tc>
          <w:tcPr>
            <w:tcW w:w="562" w:type="dxa"/>
            <w:vMerge w:val="restart"/>
            <w:textDirection w:val="btLr"/>
          </w:tcPr>
          <w:p w:rsidR="00F71C13" w:rsidRPr="00F26DAC" w:rsidRDefault="00F71C13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222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777461" w:rsidRPr="00F26DAC" w:rsidTr="00B42CF8">
        <w:tc>
          <w:tcPr>
            <w:tcW w:w="562" w:type="dxa"/>
            <w:vMerge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222" w:type="dxa"/>
          </w:tcPr>
          <w:p w:rsidR="00777461" w:rsidRPr="00F26DAC" w:rsidRDefault="003223E8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3319D305E1C34B739C0CA48D1E2F7CFA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777461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240FC0A197A64C7A96563684D4C253B6"/>
                </w:placeholder>
                <w:showingPlcHdr/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</w:tbl>
    <w:p w:rsidR="00201D78" w:rsidRDefault="00201D7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674FB" w:rsidTr="00727235">
        <w:tc>
          <w:tcPr>
            <w:tcW w:w="2547" w:type="dxa"/>
            <w:vAlign w:val="center"/>
          </w:tcPr>
          <w:p w:rsidR="000674FB" w:rsidRDefault="000674FB" w:rsidP="00727235">
            <w:pPr>
              <w:rPr>
                <w:rFonts w:ascii="Times New Roman" w:hAnsi="Times New Roman" w:cs="Times New Roman"/>
                <w:b/>
              </w:rPr>
            </w:pPr>
          </w:p>
          <w:p w:rsidR="000674FB" w:rsidRDefault="003D4560" w:rsidP="0072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Seminerin</w:t>
            </w:r>
            <w:r w:rsidR="000674FB">
              <w:rPr>
                <w:rFonts w:ascii="Times New Roman" w:hAnsi="Times New Roman" w:cs="Times New Roman"/>
                <w:b/>
              </w:rPr>
              <w:t xml:space="preserve"> Adı</w:t>
            </w:r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647" w:type="dxa"/>
            <w:vAlign w:val="center"/>
          </w:tcPr>
          <w:p w:rsidR="000674FB" w:rsidRDefault="000674FB" w:rsidP="00727235">
            <w:pPr>
              <w:rPr>
                <w:rStyle w:val="Stil9"/>
                <w:rFonts w:ascii="Times New Roman" w:hAnsi="Times New Roman" w:cs="Times New Roman"/>
              </w:rPr>
            </w:pPr>
          </w:p>
          <w:p w:rsidR="000674FB" w:rsidRPr="00C53BD3" w:rsidRDefault="003223E8" w:rsidP="007272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9"/>
                  <w:rFonts w:ascii="Times New Roman" w:hAnsi="Times New Roman" w:cs="Times New Roman"/>
                </w:rPr>
                <w:id w:val="-696689809"/>
                <w:placeholder>
                  <w:docPart w:val="57AB8D05E797491489E817CDE97F7F3B"/>
                </w:placeholder>
                <w:showingPlcHdr/>
              </w:sdtPr>
              <w:sdtEndPr>
                <w:rPr>
                  <w:rStyle w:val="VarsaylanParagrafYazTipi"/>
                </w:rPr>
              </w:sdtEndPr>
              <w:sdtContent>
                <w:r w:rsidR="000674FB" w:rsidRPr="00C53BD3">
                  <w:rPr>
                    <w:rFonts w:ascii="Times New Roman" w:hAnsi="Times New Roman" w:cs="Times New Roman"/>
                  </w:rPr>
                  <w:t>[</w:t>
                </w:r>
                <w:r w:rsidR="003D4560">
                  <w:rPr>
                    <w:rFonts w:ascii="Times New Roman" w:hAnsi="Times New Roman" w:cs="Times New Roman"/>
                  </w:rPr>
                  <w:t>Seminerin</w:t>
                </w:r>
                <w:r w:rsidR="000674FB">
                  <w:rPr>
                    <w:rFonts w:ascii="Times New Roman" w:hAnsi="Times New Roman" w:cs="Times New Roman"/>
                  </w:rPr>
                  <w:t xml:space="preserve"> Adını Yazınız</w:t>
                </w:r>
                <w:r w:rsidR="000674FB" w:rsidRPr="00C53BD3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2D0C" w:rsidTr="00EB2D0C">
        <w:tc>
          <w:tcPr>
            <w:tcW w:w="10194" w:type="dxa"/>
          </w:tcPr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  <w:p w:rsidR="000674FB" w:rsidRPr="000674FB" w:rsidRDefault="003D4560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Seminer</w:t>
            </w:r>
            <w:r w:rsidR="000674FB">
              <w:rPr>
                <w:rFonts w:ascii="Times New Roman" w:hAnsi="Times New Roman" w:cs="Times New Roman"/>
                <w:b/>
              </w:rPr>
              <w:t xml:space="preserve"> Toplantı</w:t>
            </w:r>
            <w:r w:rsidR="000674FB" w:rsidRPr="000674FB">
              <w:rPr>
                <w:rFonts w:ascii="Times New Roman" w:hAnsi="Times New Roman" w:cs="Times New Roman"/>
                <w:b/>
              </w:rPr>
              <w:t xml:space="preserve"> Tarihi Önerisi: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62589541"/>
                <w:placeholder>
                  <w:docPart w:val="396483E51C2D4A378DD8D777B89F348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674FB" w:rsidRPr="000674FB">
                  <w:rPr>
                    <w:rFonts w:ascii="Times New Roman" w:hAnsi="Times New Roman" w:cs="Times New Roman"/>
                    <w:b/>
                  </w:rPr>
                  <w:t>[</w:t>
                </w:r>
                <w:r w:rsidR="000674FB" w:rsidRPr="000674FB">
                  <w:rPr>
                    <w:rStyle w:val="YerTutucuMetni"/>
                    <w:rFonts w:ascii="Times New Roman" w:hAnsi="Times New Roman" w:cs="Times New Roman"/>
                    <w:b/>
                    <w:color w:val="auto"/>
                  </w:rPr>
                  <w:t>Tarih girmek için tıklayın veya dokunun.]</w:t>
                </w:r>
              </w:sdtContent>
            </w:sdt>
          </w:p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A7AE5" w:rsidRDefault="001A7AE5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97215B" w:rsidRPr="00D86B4B" w:rsidRDefault="0097215B" w:rsidP="009721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B4B">
        <w:rPr>
          <w:rFonts w:ascii="Times New Roman" w:hAnsi="Times New Roman" w:cs="Times New Roman"/>
        </w:rPr>
        <w:t>Danışmanı olduğum öğrenci</w:t>
      </w:r>
      <w:r w:rsidR="005009AA">
        <w:rPr>
          <w:rFonts w:ascii="Times New Roman" w:hAnsi="Times New Roman" w:cs="Times New Roman"/>
        </w:rPr>
        <w:t>nin</w:t>
      </w:r>
      <w:r w:rsidRPr="00D86B4B">
        <w:rPr>
          <w:rFonts w:ascii="Times New Roman" w:hAnsi="Times New Roman" w:cs="Times New Roman"/>
        </w:rPr>
        <w:t xml:space="preserve"> </w:t>
      </w:r>
      <w:r w:rsidR="003D4560">
        <w:rPr>
          <w:rFonts w:ascii="Times New Roman" w:hAnsi="Times New Roman" w:cs="Times New Roman"/>
        </w:rPr>
        <w:t>seminer</w:t>
      </w:r>
      <w:r w:rsidR="005009AA">
        <w:rPr>
          <w:rFonts w:ascii="Times New Roman" w:hAnsi="Times New Roman" w:cs="Times New Roman"/>
        </w:rPr>
        <w:t xml:space="preserve"> </w:t>
      </w:r>
      <w:r w:rsidR="000674FB">
        <w:rPr>
          <w:rFonts w:ascii="Times New Roman" w:hAnsi="Times New Roman" w:cs="Times New Roman"/>
        </w:rPr>
        <w:t xml:space="preserve">toplantısının yapılabilmesi için bilgilerini ve gereğini </w:t>
      </w:r>
      <w:r w:rsidR="00077023">
        <w:rPr>
          <w:rFonts w:ascii="Times New Roman" w:hAnsi="Times New Roman" w:cs="Times New Roman"/>
        </w:rPr>
        <w:t xml:space="preserve">                               </w:t>
      </w:r>
      <w:r w:rsidRPr="00D86B4B">
        <w:rPr>
          <w:rFonts w:ascii="Times New Roman" w:hAnsi="Times New Roman" w:cs="Times New Roman"/>
        </w:rPr>
        <w:t>say</w:t>
      </w:r>
      <w:r w:rsidR="000674FB">
        <w:rPr>
          <w:rFonts w:ascii="Times New Roman" w:hAnsi="Times New Roman" w:cs="Times New Roman"/>
        </w:rPr>
        <w:t>g</w:t>
      </w:r>
      <w:r w:rsidRPr="00D86B4B">
        <w:rPr>
          <w:rFonts w:ascii="Times New Roman" w:hAnsi="Times New Roman" w:cs="Times New Roman"/>
        </w:rPr>
        <w:t>ılarımla arz ederim.</w:t>
      </w:r>
    </w:p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8666ED" w:rsidP="008666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İmza</w:t>
      </w:r>
    </w:p>
    <w:p w:rsidR="008666ED" w:rsidRDefault="008666ED" w:rsidP="008666E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187114" w:rsidRPr="001C550E" w:rsidRDefault="0097215B" w:rsidP="001871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187114" w:rsidRPr="001C550E" w:rsidRDefault="003223E8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20825607"/>
          <w:placeholder>
            <w:docPart w:val="4EA028B59698489C917247D1943F6D77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187114"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sdtContent>
      </w:sdt>
      <w:r w:rsidR="00187114"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62662331"/>
          <w:placeholder>
            <w:docPart w:val="E2A5F40AC8F24A2DAA27CDD3082CC983"/>
          </w:placeholder>
          <w:showingPlcHdr/>
        </w:sdtPr>
        <w:sdtEndPr/>
        <w:sdtContent>
          <w:r w:rsidR="00187114">
            <w:rPr>
              <w:rFonts w:ascii="Times New Roman" w:hAnsi="Times New Roman" w:cs="Times New Roman"/>
              <w:color w:val="000000" w:themeColor="text1"/>
            </w:rPr>
            <w:t>[</w:t>
          </w:r>
          <w:r w:rsidR="00187114"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 w:rsidR="00187114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7215B" w:rsidRDefault="0097215B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E5920" w:rsidRDefault="00CE5920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Default="00187114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E5920" w:rsidRPr="001C550E" w:rsidRDefault="00CE5920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6BC8" w:rsidRDefault="008F6BC8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6BC8" w:rsidRDefault="008F6BC8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C21DA" w:rsidRDefault="004C21DA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35639A" w:rsidRDefault="00187114" w:rsidP="00187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639A">
        <w:rPr>
          <w:rFonts w:ascii="Times New Roman" w:hAnsi="Times New Roman" w:cs="Times New Roman"/>
          <w:b/>
          <w:sz w:val="18"/>
          <w:szCs w:val="18"/>
        </w:rPr>
        <w:t xml:space="preserve">Not: </w:t>
      </w:r>
    </w:p>
    <w:p w:rsidR="006D6406" w:rsidRDefault="008F6BC8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Toplantı tarihinden en az 15 gün önce toplantı tarihi almak için başvurulmalıdır. </w:t>
      </w:r>
    </w:p>
    <w:p w:rsidR="005009AA" w:rsidRDefault="006D6406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 form Anabilim Dalı Başkanlığına teslim edilmelidir. Anabilim Dalı Başkanlığı bu formu EBYS üzerinden Enstitüye göndermelidir. </w:t>
      </w:r>
    </w:p>
    <w:p w:rsidR="006D6406" w:rsidRDefault="006D6406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796A" w:rsidRDefault="0013796A" w:rsidP="008F6BC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548D" w:rsidRPr="006D6406" w:rsidRDefault="0061548D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1548D" w:rsidRPr="006D6406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E8" w:rsidRDefault="003223E8" w:rsidP="005865F0">
      <w:pPr>
        <w:spacing w:after="0" w:line="240" w:lineRule="auto"/>
      </w:pPr>
      <w:r>
        <w:separator/>
      </w:r>
    </w:p>
  </w:endnote>
  <w:endnote w:type="continuationSeparator" w:id="0">
    <w:p w:rsidR="003223E8" w:rsidRDefault="003223E8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E8" w:rsidRDefault="003223E8" w:rsidP="005865F0">
      <w:pPr>
        <w:spacing w:after="0" w:line="240" w:lineRule="auto"/>
      </w:pPr>
      <w:r>
        <w:separator/>
      </w:r>
    </w:p>
  </w:footnote>
  <w:footnote w:type="continuationSeparator" w:id="0">
    <w:p w:rsidR="003223E8" w:rsidRDefault="003223E8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5D9"/>
    <w:multiLevelType w:val="hybridMultilevel"/>
    <w:tmpl w:val="160E9376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431B"/>
    <w:multiLevelType w:val="hybridMultilevel"/>
    <w:tmpl w:val="2398F5DE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043E35"/>
    <w:multiLevelType w:val="hybridMultilevel"/>
    <w:tmpl w:val="687CEB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A34A2D"/>
    <w:multiLevelType w:val="hybridMultilevel"/>
    <w:tmpl w:val="B32EA212"/>
    <w:lvl w:ilvl="0" w:tplc="041F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5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F70322"/>
    <w:multiLevelType w:val="hybridMultilevel"/>
    <w:tmpl w:val="CE5E8C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AA7"/>
    <w:multiLevelType w:val="hybridMultilevel"/>
    <w:tmpl w:val="7204A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vdTuWzML5VPja7JwHka5X1HOSO3ZzcxNx72qnYIuH2WHZSie6qeK1f748yMFtrD8ygBW5H7aVOsvNztWNut6g==" w:salt="dmKXpZJ7IpD+UlKlbkgE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0544B"/>
    <w:rsid w:val="00022E17"/>
    <w:rsid w:val="00030DF1"/>
    <w:rsid w:val="00033161"/>
    <w:rsid w:val="000566DB"/>
    <w:rsid w:val="000674FB"/>
    <w:rsid w:val="00077023"/>
    <w:rsid w:val="000A6AF9"/>
    <w:rsid w:val="000B28A4"/>
    <w:rsid w:val="000B3AD7"/>
    <w:rsid w:val="000E5DEE"/>
    <w:rsid w:val="000F1955"/>
    <w:rsid w:val="00136CDB"/>
    <w:rsid w:val="0013796A"/>
    <w:rsid w:val="00141710"/>
    <w:rsid w:val="00152230"/>
    <w:rsid w:val="00153B56"/>
    <w:rsid w:val="001636C4"/>
    <w:rsid w:val="00187114"/>
    <w:rsid w:val="001A4231"/>
    <w:rsid w:val="001A7AE5"/>
    <w:rsid w:val="001C550E"/>
    <w:rsid w:val="001E12BB"/>
    <w:rsid w:val="001F0F44"/>
    <w:rsid w:val="001F735E"/>
    <w:rsid w:val="00201D78"/>
    <w:rsid w:val="00214CD1"/>
    <w:rsid w:val="0022111A"/>
    <w:rsid w:val="00230384"/>
    <w:rsid w:val="00253515"/>
    <w:rsid w:val="00264F65"/>
    <w:rsid w:val="002734F0"/>
    <w:rsid w:val="00280763"/>
    <w:rsid w:val="00295F3B"/>
    <w:rsid w:val="002A3AFF"/>
    <w:rsid w:val="002D25C8"/>
    <w:rsid w:val="002D419C"/>
    <w:rsid w:val="002F4C3A"/>
    <w:rsid w:val="00304E8A"/>
    <w:rsid w:val="003223E8"/>
    <w:rsid w:val="00324BB1"/>
    <w:rsid w:val="00352BAF"/>
    <w:rsid w:val="0035639A"/>
    <w:rsid w:val="00376BD0"/>
    <w:rsid w:val="003879FD"/>
    <w:rsid w:val="00392563"/>
    <w:rsid w:val="0039414F"/>
    <w:rsid w:val="003A2E9D"/>
    <w:rsid w:val="003C69B2"/>
    <w:rsid w:val="003C6F01"/>
    <w:rsid w:val="003C70C3"/>
    <w:rsid w:val="003D184B"/>
    <w:rsid w:val="003D357C"/>
    <w:rsid w:val="003D4560"/>
    <w:rsid w:val="003D7C77"/>
    <w:rsid w:val="003F3DAA"/>
    <w:rsid w:val="004221ED"/>
    <w:rsid w:val="00424E7C"/>
    <w:rsid w:val="0042710F"/>
    <w:rsid w:val="00431B77"/>
    <w:rsid w:val="00491594"/>
    <w:rsid w:val="004A1F32"/>
    <w:rsid w:val="004A565F"/>
    <w:rsid w:val="004C116A"/>
    <w:rsid w:val="004C21DA"/>
    <w:rsid w:val="004E538E"/>
    <w:rsid w:val="004F4536"/>
    <w:rsid w:val="005009AA"/>
    <w:rsid w:val="00501E80"/>
    <w:rsid w:val="005755B2"/>
    <w:rsid w:val="005772D7"/>
    <w:rsid w:val="005865F0"/>
    <w:rsid w:val="005B0DF0"/>
    <w:rsid w:val="005B2596"/>
    <w:rsid w:val="005B5C37"/>
    <w:rsid w:val="005D2DD4"/>
    <w:rsid w:val="005E2A9C"/>
    <w:rsid w:val="00602C1A"/>
    <w:rsid w:val="0061548D"/>
    <w:rsid w:val="0062168B"/>
    <w:rsid w:val="00634F09"/>
    <w:rsid w:val="0066121B"/>
    <w:rsid w:val="00670358"/>
    <w:rsid w:val="006B0003"/>
    <w:rsid w:val="006C2F85"/>
    <w:rsid w:val="006D0906"/>
    <w:rsid w:val="006D6406"/>
    <w:rsid w:val="006E1706"/>
    <w:rsid w:val="00721EE5"/>
    <w:rsid w:val="00724D0E"/>
    <w:rsid w:val="00775051"/>
    <w:rsid w:val="00777461"/>
    <w:rsid w:val="00783AFB"/>
    <w:rsid w:val="00786F17"/>
    <w:rsid w:val="00786F45"/>
    <w:rsid w:val="00792F2A"/>
    <w:rsid w:val="007D2849"/>
    <w:rsid w:val="007F2174"/>
    <w:rsid w:val="0082420C"/>
    <w:rsid w:val="00851F19"/>
    <w:rsid w:val="008666ED"/>
    <w:rsid w:val="00870DCE"/>
    <w:rsid w:val="008A43F6"/>
    <w:rsid w:val="008C7A8E"/>
    <w:rsid w:val="008E25B6"/>
    <w:rsid w:val="008E6323"/>
    <w:rsid w:val="008F6BC8"/>
    <w:rsid w:val="009440D7"/>
    <w:rsid w:val="0097215B"/>
    <w:rsid w:val="00972C3E"/>
    <w:rsid w:val="00973D7D"/>
    <w:rsid w:val="00976E88"/>
    <w:rsid w:val="0098255C"/>
    <w:rsid w:val="009E2074"/>
    <w:rsid w:val="00A64430"/>
    <w:rsid w:val="00A75151"/>
    <w:rsid w:val="00AA6AAA"/>
    <w:rsid w:val="00AD67A4"/>
    <w:rsid w:val="00B119E5"/>
    <w:rsid w:val="00B24BD3"/>
    <w:rsid w:val="00B42CF8"/>
    <w:rsid w:val="00B809D5"/>
    <w:rsid w:val="00BB0BE4"/>
    <w:rsid w:val="00BC1771"/>
    <w:rsid w:val="00C432CC"/>
    <w:rsid w:val="00C463C9"/>
    <w:rsid w:val="00C470A6"/>
    <w:rsid w:val="00C53BD3"/>
    <w:rsid w:val="00C56A3A"/>
    <w:rsid w:val="00C76A12"/>
    <w:rsid w:val="00C937DA"/>
    <w:rsid w:val="00C96E02"/>
    <w:rsid w:val="00CC3847"/>
    <w:rsid w:val="00CE5920"/>
    <w:rsid w:val="00D01C70"/>
    <w:rsid w:val="00D04952"/>
    <w:rsid w:val="00D07DDB"/>
    <w:rsid w:val="00D15C0D"/>
    <w:rsid w:val="00D15C97"/>
    <w:rsid w:val="00D31685"/>
    <w:rsid w:val="00D63788"/>
    <w:rsid w:val="00D86B4B"/>
    <w:rsid w:val="00D968BB"/>
    <w:rsid w:val="00DF440C"/>
    <w:rsid w:val="00E01DAF"/>
    <w:rsid w:val="00E267CC"/>
    <w:rsid w:val="00E304D5"/>
    <w:rsid w:val="00E37620"/>
    <w:rsid w:val="00E43CA4"/>
    <w:rsid w:val="00E761D3"/>
    <w:rsid w:val="00E77EFA"/>
    <w:rsid w:val="00E94F25"/>
    <w:rsid w:val="00EA3F38"/>
    <w:rsid w:val="00EA6698"/>
    <w:rsid w:val="00EB2D0C"/>
    <w:rsid w:val="00EB4749"/>
    <w:rsid w:val="00F26CE9"/>
    <w:rsid w:val="00F26DAC"/>
    <w:rsid w:val="00F545B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40780C" w:rsidP="00BE7413">
          <w:pPr>
            <w:pStyle w:val="A0066876A0BE46AF918BD2894E90FF4586"/>
          </w:pPr>
          <w:r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40780C" w:rsidP="00BE7413">
          <w:pPr>
            <w:pStyle w:val="E8CBCA7D6DD84858862CDBAA7397FB99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40780C" w:rsidP="00BE7413">
          <w:pPr>
            <w:pStyle w:val="CBEB50EF479A4012B513693AD663489A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40780C" w:rsidP="00BE7413">
          <w:pPr>
            <w:pStyle w:val="208BA2D676D8444BA6C8D6ACDCDB266D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40780C" w:rsidP="00BE7413">
          <w:pPr>
            <w:pStyle w:val="39DFC04DA289472EB1F3AAEE90F539B1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3319D305E1C34B739C0CA48D1E2F7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06659F-EDDE-4409-9F86-4E618932F7F3}"/>
      </w:docPartPr>
      <w:docPartBody>
        <w:p w:rsidR="00EA2CD1" w:rsidRDefault="0040780C" w:rsidP="00BE7413">
          <w:pPr>
            <w:pStyle w:val="3319D305E1C34B739C0CA48D1E2F7CFA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240FC0A197A64C7A96563684D4C25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B3BA1F-1D2A-42C4-9F67-1DFFC2527973}"/>
      </w:docPartPr>
      <w:docPartBody>
        <w:p w:rsidR="00EA2CD1" w:rsidRDefault="0040780C" w:rsidP="00BE7413">
          <w:pPr>
            <w:pStyle w:val="240FC0A197A64C7A96563684D4C253B6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4EA028B59698489C917247D1943F6D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2E174D-271D-40E6-9F49-23618470CB74}"/>
      </w:docPartPr>
      <w:docPartBody>
        <w:p w:rsidR="00230A79" w:rsidRDefault="0040780C">
          <w:r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p>
      </w:docPartBody>
    </w:docPart>
    <w:docPart>
      <w:docPartPr>
        <w:name w:val="E2A5F40AC8F24A2DAA27CDD3082CC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DD404-AD4C-4288-BB73-54271F6089BD}"/>
      </w:docPartPr>
      <w:docPartBody>
        <w:p w:rsidR="00230A79" w:rsidRDefault="0040780C"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892CE81E80044807B041AA886F0AA3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8F00AD-4773-4FA7-B849-55395A2FD44A}"/>
      </w:docPartPr>
      <w:docPartBody>
        <w:p w:rsidR="005C4DCA" w:rsidRDefault="0040780C"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57AB8D05E797491489E817CDE97F7F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EE6C71-EE97-4E8E-8D00-D262F1F8B65C}"/>
      </w:docPartPr>
      <w:docPartBody>
        <w:p w:rsidR="0040780C" w:rsidRDefault="0040780C">
          <w:r w:rsidRPr="00C53BD3">
            <w:rPr>
              <w:rFonts w:ascii="Times New Roman" w:hAnsi="Times New Roman" w:cs="Times New Roman"/>
            </w:rPr>
            <w:t>[</w:t>
          </w:r>
          <w:r>
            <w:rPr>
              <w:rFonts w:ascii="Times New Roman" w:hAnsi="Times New Roman" w:cs="Times New Roman"/>
            </w:rPr>
            <w:t>Seminerin Adını Yazınız</w:t>
          </w:r>
          <w:r w:rsidRPr="00C53BD3"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96483E51C2D4A378DD8D777B89F34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F486F6-CA3E-477D-84DD-159C6EE880B6}"/>
      </w:docPartPr>
      <w:docPartBody>
        <w:p w:rsidR="0040780C" w:rsidRDefault="0040780C">
          <w:r w:rsidRPr="000674FB">
            <w:rPr>
              <w:rFonts w:ascii="Times New Roman" w:hAnsi="Times New Roman" w:cs="Times New Roman"/>
              <w:b/>
            </w:rPr>
            <w:t>[</w:t>
          </w:r>
          <w:r w:rsidRPr="000674FB">
            <w:rPr>
              <w:rStyle w:val="YerTutucuMetni"/>
              <w:rFonts w:ascii="Times New Roman" w:hAnsi="Times New Roman" w:cs="Times New Roman"/>
              <w:b/>
              <w:color w:val="auto"/>
            </w:rPr>
            <w:t>Tarih girmek için tıklayın veya dokunun.]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0173EC"/>
    <w:rsid w:val="000C47FB"/>
    <w:rsid w:val="000C5439"/>
    <w:rsid w:val="000E31B1"/>
    <w:rsid w:val="000F74CA"/>
    <w:rsid w:val="00133999"/>
    <w:rsid w:val="001D0BD5"/>
    <w:rsid w:val="00230A79"/>
    <w:rsid w:val="00255B74"/>
    <w:rsid w:val="00260867"/>
    <w:rsid w:val="00287531"/>
    <w:rsid w:val="002B2906"/>
    <w:rsid w:val="002C6181"/>
    <w:rsid w:val="0033247F"/>
    <w:rsid w:val="003436BA"/>
    <w:rsid w:val="0040780C"/>
    <w:rsid w:val="00410D50"/>
    <w:rsid w:val="004120A1"/>
    <w:rsid w:val="004D2247"/>
    <w:rsid w:val="004F2456"/>
    <w:rsid w:val="00522C20"/>
    <w:rsid w:val="00550062"/>
    <w:rsid w:val="00577FF6"/>
    <w:rsid w:val="005C44B5"/>
    <w:rsid w:val="005C4DCA"/>
    <w:rsid w:val="00624CEE"/>
    <w:rsid w:val="006638C5"/>
    <w:rsid w:val="006D47AE"/>
    <w:rsid w:val="00723037"/>
    <w:rsid w:val="00774C60"/>
    <w:rsid w:val="007F5F00"/>
    <w:rsid w:val="0081540B"/>
    <w:rsid w:val="008B5821"/>
    <w:rsid w:val="00945819"/>
    <w:rsid w:val="009A5C8A"/>
    <w:rsid w:val="009F4D10"/>
    <w:rsid w:val="00A25BBB"/>
    <w:rsid w:val="00A326F3"/>
    <w:rsid w:val="00A3491E"/>
    <w:rsid w:val="00A60715"/>
    <w:rsid w:val="00A96281"/>
    <w:rsid w:val="00AE0745"/>
    <w:rsid w:val="00AF0E83"/>
    <w:rsid w:val="00BE7413"/>
    <w:rsid w:val="00C55F43"/>
    <w:rsid w:val="00C91825"/>
    <w:rsid w:val="00CB2033"/>
    <w:rsid w:val="00CF06EB"/>
    <w:rsid w:val="00CF698B"/>
    <w:rsid w:val="00E12372"/>
    <w:rsid w:val="00E32410"/>
    <w:rsid w:val="00E92122"/>
    <w:rsid w:val="00E97B2D"/>
    <w:rsid w:val="00EA2CD1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0780C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40780C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0780C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40780C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585F-1C0D-45FD-A20C-D3705727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96</cp:revision>
  <cp:lastPrinted>2025-01-09T14:15:00Z</cp:lastPrinted>
  <dcterms:created xsi:type="dcterms:W3CDTF">2025-01-08T10:35:00Z</dcterms:created>
  <dcterms:modified xsi:type="dcterms:W3CDTF">2025-03-25T07:18:00Z</dcterms:modified>
</cp:coreProperties>
</file>